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3C7563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3C7563" w:rsidRDefault="003C7563">
      <w:pPr>
        <w:pStyle w:val="normal"/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Что такое " общее " имущество в многоквартирном доме?</w:t>
      </w:r>
    </w:p>
    <w:p w:rsidR="00EB0763" w:rsidRPr="003C7563" w:rsidRDefault="00EB0763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Больше половины</w:t>
      </w:r>
      <w:r w:rsidR="003C7563">
        <w:rPr>
          <w:rFonts w:ascii="Times New Roman" w:eastAsia="Arial" w:hAnsi="Times New Roman" w:cs="Times New Roman"/>
          <w:sz w:val="28"/>
          <w:szCs w:val="28"/>
        </w:rPr>
        <w:t xml:space="preserve"> жителей Орла живет в квартирах. В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других городах области это тоже не</w:t>
      </w:r>
      <w:r w:rsidR="003C756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редкость. Являясь собственником, людей часто интересует, что такое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общедомовое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имущество, когда, например</w:t>
      </w:r>
      <w:r w:rsidR="003C7563">
        <w:rPr>
          <w:rFonts w:ascii="Times New Roman" w:eastAsia="Arial" w:hAnsi="Times New Roman" w:cs="Times New Roman"/>
          <w:sz w:val="28"/>
          <w:szCs w:val="28"/>
        </w:rPr>
        <w:t>,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видят в своих квитанциях на оплату ЖКХ многозначительную графу.</w:t>
      </w:r>
    </w:p>
    <w:p w:rsidR="00EB0763" w:rsidRPr="003C7563" w:rsidRDefault="00630000">
      <w:pPr>
        <w:pStyle w:val="normal"/>
        <w:spacing w:after="0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Эксперты Кадастровой палаты решили объяснить жителям области, что же относится к общему имуществу в многоквартирном доме.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       Объём общего имущества в многоквартирном доме определён статьёй 36 Жилищного кодекса РФ и  пунктом 1 "Правил содержания общего имущества в многоквартирном доме", утвержденных Постановлением Правительства РФ от 13.08.2006 N 491.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Итак, кроме собственной квартиры, правообладателям в доме, где они проживают</w:t>
      </w:r>
      <w:r w:rsidR="003C7563">
        <w:rPr>
          <w:rFonts w:ascii="Times New Roman" w:eastAsia="Arial" w:hAnsi="Times New Roman" w:cs="Times New Roman"/>
          <w:sz w:val="28"/>
          <w:szCs w:val="28"/>
        </w:rPr>
        <w:t>,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принадлежат и помещения, не являющиеся частями квартир и предназначенные для обслуживания более одного помещения в данном доме.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Это, например,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</w:t>
      </w:r>
      <w:r w:rsidR="003C7563">
        <w:rPr>
          <w:rFonts w:ascii="Times New Roman" w:eastAsia="Arial" w:hAnsi="Times New Roman" w:cs="Times New Roman"/>
          <w:sz w:val="28"/>
          <w:szCs w:val="28"/>
        </w:rPr>
        <w:t>рудование (технические подвалы).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Также помещения, не принадлежащие отдельным собственникам,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Кроме того в эту категорию входят и </w:t>
      </w:r>
      <w:r w:rsidRPr="003C7563">
        <w:rPr>
          <w:rFonts w:ascii="Times New Roman" w:eastAsia="Arial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другое оборудов</w:t>
      </w:r>
      <w:r>
        <w:rPr>
          <w:rFonts w:ascii="Times New Roman" w:eastAsia="Arial" w:hAnsi="Times New Roman" w:cs="Times New Roman"/>
          <w:sz w:val="28"/>
          <w:szCs w:val="28"/>
        </w:rPr>
        <w:t xml:space="preserve">ание (в том числе конструкции).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r w:rsidRPr="003C7563">
        <w:rPr>
          <w:rFonts w:ascii="Times New Roman" w:eastAsia="Arial" w:hAnsi="Times New Roman" w:cs="Times New Roman"/>
          <w:sz w:val="28"/>
          <w:szCs w:val="28"/>
        </w:rPr>
        <w:t>иное оборудование, предназначенн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3C7563">
        <w:rPr>
          <w:rFonts w:ascii="Times New Roman" w:eastAsia="Arial" w:hAnsi="Times New Roman" w:cs="Times New Roman"/>
          <w:sz w:val="28"/>
          <w:szCs w:val="28"/>
        </w:rPr>
        <w:t>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</w:t>
      </w:r>
      <w:r w:rsidR="00E179DC">
        <w:rPr>
          <w:rFonts w:ascii="Times New Roman" w:eastAsia="Arial" w:hAnsi="Times New Roman" w:cs="Times New Roman"/>
          <w:sz w:val="28"/>
          <w:szCs w:val="28"/>
        </w:rPr>
        <w:t xml:space="preserve">объекты тоже являются </w:t>
      </w:r>
      <w:proofErr w:type="spellStart"/>
      <w:r w:rsidR="00E179DC">
        <w:rPr>
          <w:rFonts w:ascii="Times New Roman" w:eastAsia="Arial" w:hAnsi="Times New Roman" w:cs="Times New Roman"/>
          <w:sz w:val="28"/>
          <w:szCs w:val="28"/>
        </w:rPr>
        <w:t>общедомовы</w:t>
      </w:r>
      <w:r w:rsidRPr="003C7563">
        <w:rPr>
          <w:rFonts w:ascii="Times New Roman" w:eastAsia="Arial" w:hAnsi="Times New Roman" w:cs="Times New Roman"/>
          <w:sz w:val="28"/>
          <w:szCs w:val="28"/>
        </w:rPr>
        <w:t>м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имуществом.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proofErr w:type="gramStart"/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Не следует забывать, что и 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</w:t>
      </w:r>
      <w:r w:rsidRPr="003C7563">
        <w:rPr>
          <w:rFonts w:ascii="Times New Roman" w:eastAsia="Arial" w:hAnsi="Times New Roman" w:cs="Times New Roman"/>
          <w:sz w:val="28"/>
          <w:szCs w:val="28"/>
        </w:rPr>
        <w:lastRenderedPageBreak/>
        <w:t>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  <w:proofErr w:type="gramEnd"/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</w:t>
      </w: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передачи</w:t>
      </w:r>
      <w:proofErr w:type="gram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тоже причислены к " общему " имуществу.</w:t>
      </w:r>
    </w:p>
    <w:p w:rsidR="00EB0763" w:rsidRPr="003C7563" w:rsidRDefault="00630000">
      <w:pPr>
        <w:pStyle w:val="normal"/>
        <w:spacing w:after="0" w:line="240" w:lineRule="auto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Quattrocento Sans" w:hAnsi="Times New Roman" w:cs="Times New Roman"/>
          <w:sz w:val="28"/>
          <w:szCs w:val="28"/>
        </w:rPr>
        <w:t>Также, в завершении списка</w:t>
      </w:r>
      <w:r w:rsidR="00E179DC">
        <w:rPr>
          <w:rFonts w:ascii="Times New Roman" w:eastAsia="Quattrocento Sans" w:hAnsi="Times New Roman" w:cs="Times New Roman"/>
          <w:sz w:val="28"/>
          <w:szCs w:val="28"/>
        </w:rPr>
        <w:t>:</w:t>
      </w:r>
      <w:r w:rsidRPr="003C7563">
        <w:rPr>
          <w:rFonts w:ascii="Times New Roman" w:eastAsia="Quattrocento Sans" w:hAnsi="Times New Roman" w:cs="Times New Roman"/>
          <w:sz w:val="28"/>
          <w:szCs w:val="28"/>
        </w:rPr>
        <w:t xml:space="preserve"> специалисты Кадастровой палаты, поясняют, что и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объекты, предназначенные для обслуживания, эксплуатации и благоу</w:t>
      </w:r>
      <w:r>
        <w:rPr>
          <w:rFonts w:ascii="Times New Roman" w:eastAsia="Arial" w:hAnsi="Times New Roman" w:cs="Times New Roman"/>
          <w:sz w:val="28"/>
          <w:szCs w:val="28"/>
        </w:rPr>
        <w:t>стройства многоквартирного дома.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эту категорию включены </w:t>
      </w:r>
      <w:r w:rsidRPr="003C7563">
        <w:rPr>
          <w:rFonts w:ascii="Times New Roman" w:eastAsia="Arial" w:hAnsi="Times New Roman" w:cs="Times New Roman"/>
          <w:sz w:val="28"/>
          <w:szCs w:val="28"/>
        </w:rPr>
        <w:t>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</w:t>
      </w:r>
      <w:r>
        <w:rPr>
          <w:rFonts w:ascii="Times New Roman" w:eastAsia="Arial" w:hAnsi="Times New Roman" w:cs="Times New Roman"/>
          <w:sz w:val="28"/>
          <w:szCs w:val="28"/>
        </w:rPr>
        <w:t>оложен многоквартирный дом.</w:t>
      </w:r>
    </w:p>
    <w:p w:rsidR="00EB0763" w:rsidRPr="003C7563" w:rsidRDefault="00630000">
      <w:pPr>
        <w:pStyle w:val="normal"/>
        <w:spacing w:before="240"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"</w:t>
      </w:r>
      <w:r w:rsidRPr="00630000">
        <w:rPr>
          <w:rFonts w:ascii="Times New Roman" w:eastAsia="Arial" w:hAnsi="Times New Roman" w:cs="Times New Roman"/>
          <w:i/>
          <w:sz w:val="28"/>
          <w:szCs w:val="28"/>
        </w:rPr>
        <w:t>Состав общего имущества определяется собственниками помещений в многоквартирном доме  в целях выполнения обязанности по содержанию общего имущества</w:t>
      </w:r>
      <w:r w:rsidRPr="003C7563">
        <w:rPr>
          <w:rFonts w:ascii="Times New Roman" w:eastAsia="Arial" w:hAnsi="Times New Roman" w:cs="Times New Roman"/>
          <w:sz w:val="28"/>
          <w:szCs w:val="28"/>
        </w:rPr>
        <w:t xml:space="preserve">", - напоминает Анна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EB0763" w:rsidRPr="003C7563" w:rsidRDefault="00630000">
      <w:pPr>
        <w:pStyle w:val="normal"/>
        <w:spacing w:before="240" w:after="0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 xml:space="preserve">Также </w:t>
      </w:r>
      <w:proofErr w:type="spellStart"/>
      <w:r w:rsidRPr="003C7563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акцентирует внимание, что органами государственной власти состав общего имущества определяется в целях </w:t>
      </w:r>
      <w:proofErr w:type="gramStart"/>
      <w:r w:rsidRPr="003C7563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3C7563">
        <w:rPr>
          <w:rFonts w:ascii="Times New Roman" w:eastAsia="Arial" w:hAnsi="Times New Roman" w:cs="Times New Roman"/>
          <w:sz w:val="28"/>
          <w:szCs w:val="28"/>
        </w:rPr>
        <w:t xml:space="preserve"> содержанием общего имущества, а органами местного самоуправления - в целях подготовки и проведения открытого конкурса по отбору управляющей организации. </w:t>
      </w:r>
    </w:p>
    <w:p w:rsidR="00EB0763" w:rsidRPr="003C7563" w:rsidRDefault="00630000">
      <w:pPr>
        <w:pStyle w:val="normal"/>
        <w:spacing w:before="220" w:after="1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3C7563">
        <w:rPr>
          <w:rFonts w:ascii="Times New Roman" w:eastAsia="Arial" w:hAnsi="Times New Roman" w:cs="Times New Roman"/>
          <w:sz w:val="28"/>
          <w:szCs w:val="28"/>
        </w:rPr>
        <w:t>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 Собственники помещений в многоквартирном доме вправе владеть и пользоваться имуществом, находящимся в долевой собственности, по соглашению всех ее участников, а при не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7563">
        <w:rPr>
          <w:rFonts w:ascii="Times New Roman" w:eastAsia="Arial" w:hAnsi="Times New Roman" w:cs="Times New Roman"/>
          <w:sz w:val="28"/>
          <w:szCs w:val="28"/>
        </w:rPr>
        <w:t>достижении согласия - в порядке, устанавливаемом судом.</w:t>
      </w:r>
    </w:p>
    <w:p w:rsidR="00EB0763" w:rsidRPr="003C7563" w:rsidRDefault="00EB0763">
      <w:pPr>
        <w:pStyle w:val="normal"/>
        <w:spacing w:before="220" w:after="1" w:line="240" w:lineRule="auto"/>
        <w:ind w:firstLine="540"/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sectPr w:rsidR="00EB0763" w:rsidRPr="003C7563" w:rsidSect="00EB076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763"/>
    <w:rsid w:val="000529D0"/>
    <w:rsid w:val="003C7563"/>
    <w:rsid w:val="00630000"/>
    <w:rsid w:val="00D462F4"/>
    <w:rsid w:val="00E179DC"/>
    <w:rsid w:val="00E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D0"/>
  </w:style>
  <w:style w:type="paragraph" w:styleId="1">
    <w:name w:val="heading 1"/>
    <w:basedOn w:val="normal"/>
    <w:next w:val="normal"/>
    <w:rsid w:val="00EB07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B07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B07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B07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B07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B07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B0763"/>
  </w:style>
  <w:style w:type="table" w:customStyle="1" w:styleId="TableNormal">
    <w:name w:val="Table Normal"/>
    <w:rsid w:val="00EB0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B07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EB0763"/>
  </w:style>
  <w:style w:type="table" w:customStyle="1" w:styleId="TableNormal0">
    <w:name w:val="Table Normal"/>
    <w:rsid w:val="00EB0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B0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2019-10-25T06:30:00Z</cp:lastPrinted>
  <dcterms:created xsi:type="dcterms:W3CDTF">2019-10-25T06:30:00Z</dcterms:created>
  <dcterms:modified xsi:type="dcterms:W3CDTF">2019-10-25T06:30:00Z</dcterms:modified>
</cp:coreProperties>
</file>